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C363D6">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п/п</w:t>
            </w:r>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922CD3">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C363D6">
              <w:rPr>
                <w:rFonts w:ascii="Times New Roman" w:eastAsia="Times New Roman" w:hAnsi="Times New Roman" w:cs="Times New Roman"/>
                <w:color w:val="212529"/>
                <w:sz w:val="24"/>
                <w:szCs w:val="24"/>
                <w:lang w:eastAsia="ru-RU"/>
              </w:rPr>
              <w:t>1</w:t>
            </w:r>
            <w:r w:rsidRPr="00F37A24">
              <w:rPr>
                <w:rFonts w:ascii="Times New Roman" w:eastAsia="Times New Roman" w:hAnsi="Times New Roman" w:cs="Times New Roman"/>
                <w:color w:val="212529"/>
                <w:sz w:val="24"/>
                <w:szCs w:val="24"/>
                <w:lang w:eastAsia="ru-RU"/>
              </w:rPr>
              <w:t>0</w:t>
            </w:r>
            <w:r w:rsidR="00922CD3">
              <w:rPr>
                <w:rFonts w:ascii="Times New Roman" w:eastAsia="Times New Roman" w:hAnsi="Times New Roman" w:cs="Times New Roman"/>
                <w:color w:val="212529"/>
                <w:sz w:val="24"/>
                <w:szCs w:val="24"/>
                <w:lang w:eastAsia="ru-RU"/>
              </w:rPr>
              <w:t>433</w:t>
            </w:r>
            <w:r w:rsidRPr="00F37A24">
              <w:rPr>
                <w:rFonts w:ascii="Times New Roman" w:eastAsia="Times New Roman" w:hAnsi="Times New Roman" w:cs="Times New Roman"/>
                <w:color w:val="212529"/>
                <w:sz w:val="24"/>
                <w:szCs w:val="24"/>
                <w:lang w:eastAsia="ru-RU"/>
              </w:rPr>
              <w:t>:</w:t>
            </w:r>
            <w:r w:rsidR="00922CD3">
              <w:rPr>
                <w:rFonts w:ascii="Times New Roman" w:eastAsia="Times New Roman" w:hAnsi="Times New Roman" w:cs="Times New Roman"/>
                <w:color w:val="212529"/>
                <w:sz w:val="24"/>
                <w:szCs w:val="24"/>
                <w:lang w:eastAsia="ru-RU"/>
              </w:rPr>
              <w:t>2</w:t>
            </w:r>
          </w:p>
        </w:tc>
        <w:tc>
          <w:tcPr>
            <w:tcW w:w="5528" w:type="dxa"/>
          </w:tcPr>
          <w:p w:rsidR="00EB1441" w:rsidRPr="00F37A24" w:rsidRDefault="00922CD3" w:rsidP="005100EA">
            <w:pPr>
              <w:rPr>
                <w:rFonts w:ascii="Times New Roman" w:eastAsia="Times New Roman" w:hAnsi="Times New Roman" w:cs="Times New Roman"/>
                <w:color w:val="212529"/>
                <w:sz w:val="24"/>
                <w:szCs w:val="24"/>
                <w:lang w:eastAsia="ru-RU"/>
              </w:rPr>
            </w:pPr>
            <w:r w:rsidRPr="00922CD3">
              <w:rPr>
                <w:rFonts w:ascii="Times New Roman" w:eastAsia="Times New Roman" w:hAnsi="Times New Roman" w:cs="Times New Roman"/>
                <w:color w:val="212529"/>
                <w:sz w:val="24"/>
                <w:szCs w:val="24"/>
                <w:lang w:eastAsia="ru-RU"/>
              </w:rPr>
              <w:t>Нижегородская область, г</w:t>
            </w:r>
            <w:r>
              <w:rPr>
                <w:rFonts w:ascii="Times New Roman" w:eastAsia="Times New Roman" w:hAnsi="Times New Roman" w:cs="Times New Roman"/>
                <w:color w:val="212529"/>
                <w:sz w:val="24"/>
                <w:szCs w:val="24"/>
                <w:lang w:eastAsia="ru-RU"/>
              </w:rPr>
              <w:t>.</w:t>
            </w:r>
            <w:r w:rsidRPr="00922CD3">
              <w:rPr>
                <w:rFonts w:ascii="Times New Roman" w:eastAsia="Times New Roman" w:hAnsi="Times New Roman" w:cs="Times New Roman"/>
                <w:color w:val="212529"/>
                <w:sz w:val="24"/>
                <w:szCs w:val="24"/>
                <w:lang w:eastAsia="ru-RU"/>
              </w:rPr>
              <w:t xml:space="preserve"> Нижний Новгород, р-н Сормовский, ул</w:t>
            </w:r>
            <w:r>
              <w:rPr>
                <w:rFonts w:ascii="Times New Roman" w:eastAsia="Times New Roman" w:hAnsi="Times New Roman" w:cs="Times New Roman"/>
                <w:color w:val="212529"/>
                <w:sz w:val="24"/>
                <w:szCs w:val="24"/>
                <w:lang w:eastAsia="ru-RU"/>
              </w:rPr>
              <w:t>.</w:t>
            </w:r>
            <w:r w:rsidRPr="00922CD3">
              <w:rPr>
                <w:rFonts w:ascii="Times New Roman" w:eastAsia="Times New Roman" w:hAnsi="Times New Roman" w:cs="Times New Roman"/>
                <w:color w:val="212529"/>
                <w:sz w:val="24"/>
                <w:szCs w:val="24"/>
                <w:lang w:eastAsia="ru-RU"/>
              </w:rPr>
              <w:t xml:space="preserve"> Мунина, д</w:t>
            </w:r>
            <w:r>
              <w:rPr>
                <w:rFonts w:ascii="Times New Roman" w:eastAsia="Times New Roman" w:hAnsi="Times New Roman" w:cs="Times New Roman"/>
                <w:color w:val="212529"/>
                <w:sz w:val="24"/>
                <w:szCs w:val="24"/>
                <w:lang w:eastAsia="ru-RU"/>
              </w:rPr>
              <w:t>.</w:t>
            </w:r>
            <w:r w:rsidRPr="00922CD3">
              <w:rPr>
                <w:rFonts w:ascii="Times New Roman" w:eastAsia="Times New Roman" w:hAnsi="Times New Roman" w:cs="Times New Roman"/>
                <w:color w:val="212529"/>
                <w:sz w:val="24"/>
                <w:szCs w:val="24"/>
                <w:lang w:eastAsia="ru-RU"/>
              </w:rPr>
              <w:t xml:space="preserve"> 40, ГК "Народный"</w:t>
            </w:r>
          </w:p>
        </w:tc>
        <w:tc>
          <w:tcPr>
            <w:tcW w:w="1667" w:type="dxa"/>
          </w:tcPr>
          <w:p w:rsidR="00EB1441" w:rsidRPr="00FA37EB" w:rsidRDefault="00922CD3"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367226" w:rsidRPr="00F37A24" w:rsidTr="00D61CD2">
        <w:tc>
          <w:tcPr>
            <w:tcW w:w="540" w:type="dxa"/>
          </w:tcPr>
          <w:p w:rsidR="00367226" w:rsidRPr="00F37A24" w:rsidRDefault="00367226" w:rsidP="00EB1441">
            <w:pPr>
              <w:jc w:val="center"/>
              <w:rPr>
                <w:rFonts w:ascii="Times New Roman" w:eastAsia="Times New Roman" w:hAnsi="Times New Roman" w:cs="Times New Roman"/>
                <w:color w:val="212529"/>
                <w:sz w:val="24"/>
                <w:szCs w:val="24"/>
                <w:lang w:eastAsia="ru-RU"/>
              </w:rPr>
            </w:pPr>
          </w:p>
        </w:tc>
        <w:tc>
          <w:tcPr>
            <w:tcW w:w="2120" w:type="dxa"/>
          </w:tcPr>
          <w:p w:rsidR="00367226" w:rsidRDefault="00367226" w:rsidP="005100EA">
            <w:pPr>
              <w:jc w:val="center"/>
            </w:pPr>
          </w:p>
        </w:tc>
        <w:tc>
          <w:tcPr>
            <w:tcW w:w="5528" w:type="dxa"/>
          </w:tcPr>
          <w:p w:rsidR="00367226" w:rsidRPr="00AC2057" w:rsidRDefault="00367226" w:rsidP="005100EA">
            <w:pPr>
              <w:rPr>
                <w:rFonts w:ascii="Times New Roman" w:hAnsi="Times New Roman" w:cs="Times New Roman"/>
              </w:rPr>
            </w:pPr>
          </w:p>
        </w:tc>
        <w:tc>
          <w:tcPr>
            <w:tcW w:w="1667" w:type="dxa"/>
          </w:tcPr>
          <w:p w:rsidR="00367226" w:rsidRPr="00FA37EB" w:rsidRDefault="00367226" w:rsidP="00AC2057">
            <w:pPr>
              <w:jc w:val="center"/>
              <w:rPr>
                <w:rFonts w:ascii="Times New Roman" w:eastAsia="Times New Roman" w:hAnsi="Times New Roman" w:cs="Times New Roman"/>
                <w:sz w:val="24"/>
                <w:szCs w:val="24"/>
                <w:lang w:eastAsia="ru-RU"/>
              </w:rPr>
            </w:pPr>
          </w:p>
        </w:tc>
      </w:tr>
      <w:tr w:rsidR="00367226" w:rsidRPr="00F37A24" w:rsidTr="00D61CD2">
        <w:tc>
          <w:tcPr>
            <w:tcW w:w="540" w:type="dxa"/>
          </w:tcPr>
          <w:p w:rsidR="00367226" w:rsidRPr="00F37A24" w:rsidRDefault="00367226" w:rsidP="00EB1441">
            <w:pPr>
              <w:jc w:val="center"/>
              <w:rPr>
                <w:rFonts w:ascii="Times New Roman" w:eastAsia="Times New Roman" w:hAnsi="Times New Roman" w:cs="Times New Roman"/>
                <w:color w:val="212529"/>
                <w:sz w:val="24"/>
                <w:szCs w:val="24"/>
                <w:lang w:eastAsia="ru-RU"/>
              </w:rPr>
            </w:pPr>
          </w:p>
        </w:tc>
        <w:tc>
          <w:tcPr>
            <w:tcW w:w="2120" w:type="dxa"/>
          </w:tcPr>
          <w:p w:rsidR="00367226" w:rsidRDefault="00367226" w:rsidP="005100EA">
            <w:pPr>
              <w:jc w:val="center"/>
            </w:pPr>
          </w:p>
        </w:tc>
        <w:tc>
          <w:tcPr>
            <w:tcW w:w="5528" w:type="dxa"/>
          </w:tcPr>
          <w:p w:rsidR="00367226" w:rsidRPr="00AC2057" w:rsidRDefault="00367226" w:rsidP="005100EA">
            <w:pPr>
              <w:rPr>
                <w:rFonts w:ascii="Times New Roman" w:hAnsi="Times New Roman" w:cs="Times New Roman"/>
              </w:rPr>
            </w:pPr>
          </w:p>
        </w:tc>
        <w:tc>
          <w:tcPr>
            <w:tcW w:w="1667" w:type="dxa"/>
          </w:tcPr>
          <w:p w:rsidR="00367226" w:rsidRPr="00FA37EB" w:rsidRDefault="00367226" w:rsidP="00AC2057">
            <w:pPr>
              <w:jc w:val="center"/>
              <w:rPr>
                <w:rFonts w:ascii="Times New Roman" w:eastAsia="Times New Roman" w:hAnsi="Times New Roman" w:cs="Times New Roman"/>
                <w:sz w:val="24"/>
                <w:szCs w:val="24"/>
                <w:lang w:eastAsia="ru-RU"/>
              </w:rPr>
            </w:pPr>
          </w:p>
        </w:tc>
      </w:tr>
      <w:tr w:rsidR="00367226" w:rsidRPr="00F37A24" w:rsidTr="00D61CD2">
        <w:tc>
          <w:tcPr>
            <w:tcW w:w="540" w:type="dxa"/>
          </w:tcPr>
          <w:p w:rsidR="00367226" w:rsidRPr="00F37A24" w:rsidRDefault="00367226" w:rsidP="00EB1441">
            <w:pPr>
              <w:jc w:val="center"/>
              <w:rPr>
                <w:rFonts w:ascii="Times New Roman" w:eastAsia="Times New Roman" w:hAnsi="Times New Roman" w:cs="Times New Roman"/>
                <w:color w:val="212529"/>
                <w:sz w:val="24"/>
                <w:szCs w:val="24"/>
                <w:lang w:eastAsia="ru-RU"/>
              </w:rPr>
            </w:pPr>
          </w:p>
        </w:tc>
        <w:tc>
          <w:tcPr>
            <w:tcW w:w="2120" w:type="dxa"/>
          </w:tcPr>
          <w:p w:rsidR="00367226" w:rsidRDefault="00367226" w:rsidP="005100EA">
            <w:pPr>
              <w:jc w:val="center"/>
            </w:pPr>
          </w:p>
        </w:tc>
        <w:tc>
          <w:tcPr>
            <w:tcW w:w="5528" w:type="dxa"/>
          </w:tcPr>
          <w:p w:rsidR="00367226" w:rsidRPr="00AC2057" w:rsidRDefault="00367226" w:rsidP="00C363D6">
            <w:pPr>
              <w:rPr>
                <w:rFonts w:ascii="Times New Roman" w:hAnsi="Times New Roman" w:cs="Times New Roman"/>
              </w:rPr>
            </w:pPr>
          </w:p>
        </w:tc>
        <w:tc>
          <w:tcPr>
            <w:tcW w:w="1667" w:type="dxa"/>
          </w:tcPr>
          <w:p w:rsidR="00367226" w:rsidRPr="00FA37EB" w:rsidRDefault="00367226" w:rsidP="00AC2057">
            <w:pPr>
              <w:jc w:val="center"/>
              <w:rPr>
                <w:rFonts w:ascii="Times New Roman" w:eastAsia="Times New Roman" w:hAnsi="Times New Roman" w:cs="Times New Roman"/>
                <w:sz w:val="24"/>
                <w:szCs w:val="24"/>
                <w:lang w:eastAsia="ru-RU"/>
              </w:rPr>
            </w:pPr>
          </w:p>
        </w:tc>
      </w:tr>
      <w:tr w:rsidR="005100EA" w:rsidRPr="00F37A24" w:rsidTr="00F37A24">
        <w:tc>
          <w:tcPr>
            <w:tcW w:w="540" w:type="dxa"/>
          </w:tcPr>
          <w:p w:rsidR="005100EA" w:rsidRPr="00F37A24" w:rsidRDefault="005100EA" w:rsidP="00F37A24">
            <w:pPr>
              <w:jc w:val="center"/>
              <w:rPr>
                <w:rFonts w:ascii="Times New Roman" w:eastAsia="Times New Roman" w:hAnsi="Times New Roman" w:cs="Times New Roman"/>
                <w:color w:val="212529"/>
                <w:sz w:val="24"/>
                <w:szCs w:val="24"/>
                <w:lang w:eastAsia="ru-RU"/>
              </w:rPr>
            </w:pPr>
          </w:p>
        </w:tc>
        <w:tc>
          <w:tcPr>
            <w:tcW w:w="2120" w:type="dxa"/>
          </w:tcPr>
          <w:p w:rsidR="005100EA" w:rsidRDefault="005100EA" w:rsidP="00AC2057">
            <w:pPr>
              <w:jc w:val="center"/>
            </w:pPr>
          </w:p>
        </w:tc>
        <w:tc>
          <w:tcPr>
            <w:tcW w:w="5528" w:type="dxa"/>
          </w:tcPr>
          <w:p w:rsidR="005100EA" w:rsidRPr="00AC2057" w:rsidRDefault="005100EA" w:rsidP="00C363D6">
            <w:pPr>
              <w:rPr>
                <w:rFonts w:ascii="Times New Roman" w:hAnsi="Times New Roman" w:cs="Times New Roman"/>
              </w:rPr>
            </w:pPr>
          </w:p>
        </w:tc>
        <w:tc>
          <w:tcPr>
            <w:tcW w:w="1667" w:type="dxa"/>
          </w:tcPr>
          <w:p w:rsidR="005100EA" w:rsidRPr="00FA37EB" w:rsidRDefault="005100EA" w:rsidP="00AC2057">
            <w:pPr>
              <w:jc w:val="center"/>
              <w:rPr>
                <w:rFonts w:ascii="Times New Roman" w:eastAsia="Times New Roman" w:hAnsi="Times New Roman" w:cs="Times New Roman"/>
                <w:sz w:val="24"/>
                <w:szCs w:val="24"/>
                <w:lang w:eastAsia="ru-RU"/>
              </w:rPr>
            </w:pPr>
          </w:p>
        </w:tc>
      </w:tr>
      <w:tr w:rsidR="005100EA" w:rsidRPr="00F37A24" w:rsidTr="00F37A24">
        <w:tc>
          <w:tcPr>
            <w:tcW w:w="540" w:type="dxa"/>
          </w:tcPr>
          <w:p w:rsidR="005100EA" w:rsidRPr="00F37A24" w:rsidRDefault="005100EA" w:rsidP="00F37A24">
            <w:pPr>
              <w:jc w:val="center"/>
              <w:rPr>
                <w:rFonts w:ascii="Times New Roman" w:eastAsia="Times New Roman" w:hAnsi="Times New Roman" w:cs="Times New Roman"/>
                <w:color w:val="212529"/>
                <w:sz w:val="24"/>
                <w:szCs w:val="24"/>
                <w:lang w:eastAsia="ru-RU"/>
              </w:rPr>
            </w:pPr>
          </w:p>
        </w:tc>
        <w:tc>
          <w:tcPr>
            <w:tcW w:w="2120" w:type="dxa"/>
          </w:tcPr>
          <w:p w:rsidR="005100EA" w:rsidRDefault="005100EA" w:rsidP="00AC2057">
            <w:pPr>
              <w:jc w:val="center"/>
            </w:pPr>
          </w:p>
        </w:tc>
        <w:tc>
          <w:tcPr>
            <w:tcW w:w="5528" w:type="dxa"/>
          </w:tcPr>
          <w:p w:rsidR="005100EA" w:rsidRPr="00AC2057" w:rsidRDefault="005100EA" w:rsidP="00C363D6">
            <w:pPr>
              <w:rPr>
                <w:rFonts w:ascii="Times New Roman" w:hAnsi="Times New Roman" w:cs="Times New Roman"/>
              </w:rPr>
            </w:pPr>
          </w:p>
        </w:tc>
        <w:tc>
          <w:tcPr>
            <w:tcW w:w="1667" w:type="dxa"/>
          </w:tcPr>
          <w:p w:rsidR="005100EA" w:rsidRPr="00FA37EB" w:rsidRDefault="005100EA" w:rsidP="00AC2057">
            <w:pPr>
              <w:jc w:val="center"/>
              <w:rPr>
                <w:rFonts w:ascii="Times New Roman" w:eastAsia="Times New Roman" w:hAnsi="Times New Roman" w:cs="Times New Roman"/>
                <w:sz w:val="24"/>
                <w:szCs w:val="24"/>
                <w:lang w:eastAsia="ru-RU"/>
              </w:rPr>
            </w:pPr>
          </w:p>
        </w:tc>
      </w:tr>
      <w:tr w:rsidR="005100EA" w:rsidRPr="00367226" w:rsidTr="00367226">
        <w:tc>
          <w:tcPr>
            <w:tcW w:w="540" w:type="dxa"/>
          </w:tcPr>
          <w:p w:rsidR="005100EA" w:rsidRPr="00F37A24" w:rsidRDefault="005100EA" w:rsidP="00367226">
            <w:pPr>
              <w:jc w:val="center"/>
              <w:rPr>
                <w:rFonts w:ascii="Times New Roman" w:eastAsia="Times New Roman" w:hAnsi="Times New Roman" w:cs="Times New Roman"/>
                <w:color w:val="212529"/>
                <w:sz w:val="24"/>
                <w:szCs w:val="24"/>
                <w:lang w:eastAsia="ru-RU"/>
              </w:rPr>
            </w:pPr>
          </w:p>
        </w:tc>
        <w:tc>
          <w:tcPr>
            <w:tcW w:w="2120" w:type="dxa"/>
          </w:tcPr>
          <w:p w:rsidR="005100EA" w:rsidRDefault="005100EA" w:rsidP="00AC2057">
            <w:pPr>
              <w:jc w:val="center"/>
            </w:pPr>
          </w:p>
        </w:tc>
        <w:tc>
          <w:tcPr>
            <w:tcW w:w="5528" w:type="dxa"/>
          </w:tcPr>
          <w:p w:rsidR="005100EA" w:rsidRPr="00AC2057" w:rsidRDefault="005100EA" w:rsidP="00AC2057">
            <w:pPr>
              <w:shd w:val="clear" w:color="auto" w:fill="FFFFFF"/>
              <w:ind w:firstLine="34"/>
              <w:rPr>
                <w:rFonts w:ascii="Times New Roman" w:eastAsia="Times New Roman" w:hAnsi="Times New Roman" w:cs="Times New Roman"/>
                <w:color w:val="212529"/>
                <w:sz w:val="24"/>
                <w:szCs w:val="24"/>
                <w:lang w:eastAsia="ru-RU"/>
              </w:rPr>
            </w:pPr>
          </w:p>
        </w:tc>
        <w:tc>
          <w:tcPr>
            <w:tcW w:w="1667" w:type="dxa"/>
          </w:tcPr>
          <w:p w:rsidR="005100EA" w:rsidRPr="00367226" w:rsidRDefault="005100EA" w:rsidP="00AC2057">
            <w:pPr>
              <w:shd w:val="clear" w:color="auto" w:fill="FFFFFF"/>
              <w:ind w:firstLine="34"/>
              <w:jc w:val="center"/>
              <w:rPr>
                <w:rFonts w:ascii="Times New Roman" w:eastAsia="Times New Roman" w:hAnsi="Times New Roman" w:cs="Times New Roman"/>
                <w:color w:val="212529"/>
                <w:sz w:val="24"/>
                <w:szCs w:val="24"/>
                <w:lang w:eastAsia="ru-RU"/>
              </w:rPr>
            </w:pPr>
          </w:p>
        </w:tc>
      </w:tr>
    </w:tbl>
    <w:p w:rsidR="00367226" w:rsidRPr="00367226" w:rsidRDefault="00367226" w:rsidP="0036722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BB4" w:rsidRDefault="00410BB4" w:rsidP="00826EE9">
      <w:pPr>
        <w:spacing w:after="0" w:line="240" w:lineRule="auto"/>
      </w:pPr>
      <w:r>
        <w:separator/>
      </w:r>
    </w:p>
  </w:endnote>
  <w:endnote w:type="continuationSeparator" w:id="1">
    <w:p w:rsidR="00410BB4" w:rsidRDefault="00410BB4"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BB4" w:rsidRDefault="00410BB4" w:rsidP="00826EE9">
      <w:pPr>
        <w:spacing w:after="0" w:line="240" w:lineRule="auto"/>
      </w:pPr>
      <w:r>
        <w:separator/>
      </w:r>
    </w:p>
  </w:footnote>
  <w:footnote w:type="continuationSeparator" w:id="1">
    <w:p w:rsidR="00410BB4" w:rsidRDefault="00410BB4"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0C669F"/>
    <w:rsid w:val="001444F9"/>
    <w:rsid w:val="00151267"/>
    <w:rsid w:val="00160FFC"/>
    <w:rsid w:val="0018373A"/>
    <w:rsid w:val="00185383"/>
    <w:rsid w:val="001955D2"/>
    <w:rsid w:val="001A130D"/>
    <w:rsid w:val="001F7E41"/>
    <w:rsid w:val="00205643"/>
    <w:rsid w:val="0022204B"/>
    <w:rsid w:val="002247FF"/>
    <w:rsid w:val="0024676A"/>
    <w:rsid w:val="0025731C"/>
    <w:rsid w:val="00262C9E"/>
    <w:rsid w:val="00266B0F"/>
    <w:rsid w:val="002C2840"/>
    <w:rsid w:val="002D2C5B"/>
    <w:rsid w:val="002D590B"/>
    <w:rsid w:val="002E65EB"/>
    <w:rsid w:val="002E6A8F"/>
    <w:rsid w:val="00315438"/>
    <w:rsid w:val="00367226"/>
    <w:rsid w:val="003821C6"/>
    <w:rsid w:val="00385838"/>
    <w:rsid w:val="003E7DC1"/>
    <w:rsid w:val="00404F57"/>
    <w:rsid w:val="00410BB4"/>
    <w:rsid w:val="004127A7"/>
    <w:rsid w:val="004318DC"/>
    <w:rsid w:val="00435FC8"/>
    <w:rsid w:val="0043627A"/>
    <w:rsid w:val="00450F15"/>
    <w:rsid w:val="004542F0"/>
    <w:rsid w:val="004848D7"/>
    <w:rsid w:val="00493216"/>
    <w:rsid w:val="004C1DAF"/>
    <w:rsid w:val="004F68AA"/>
    <w:rsid w:val="005100EA"/>
    <w:rsid w:val="00542C76"/>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F3A55"/>
    <w:rsid w:val="006F5751"/>
    <w:rsid w:val="00717972"/>
    <w:rsid w:val="00722833"/>
    <w:rsid w:val="00776EDF"/>
    <w:rsid w:val="00777B9E"/>
    <w:rsid w:val="00785C0B"/>
    <w:rsid w:val="007C0B35"/>
    <w:rsid w:val="007E56C6"/>
    <w:rsid w:val="00826EE9"/>
    <w:rsid w:val="00831034"/>
    <w:rsid w:val="00833DC9"/>
    <w:rsid w:val="00860160"/>
    <w:rsid w:val="00883809"/>
    <w:rsid w:val="008B0251"/>
    <w:rsid w:val="008B0C03"/>
    <w:rsid w:val="008C531D"/>
    <w:rsid w:val="008E3977"/>
    <w:rsid w:val="008F6192"/>
    <w:rsid w:val="009068B9"/>
    <w:rsid w:val="00907CC7"/>
    <w:rsid w:val="00922CD3"/>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AC2057"/>
    <w:rsid w:val="00B01CA7"/>
    <w:rsid w:val="00B445BE"/>
    <w:rsid w:val="00B47A7B"/>
    <w:rsid w:val="00B53252"/>
    <w:rsid w:val="00BA12D2"/>
    <w:rsid w:val="00BA432F"/>
    <w:rsid w:val="00BC4F2C"/>
    <w:rsid w:val="00BF0CAE"/>
    <w:rsid w:val="00BF2532"/>
    <w:rsid w:val="00C30CCD"/>
    <w:rsid w:val="00C363D6"/>
    <w:rsid w:val="00C37933"/>
    <w:rsid w:val="00C63573"/>
    <w:rsid w:val="00C73A1C"/>
    <w:rsid w:val="00C82818"/>
    <w:rsid w:val="00CA3D23"/>
    <w:rsid w:val="00CA4987"/>
    <w:rsid w:val="00CC163B"/>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B1441"/>
    <w:rsid w:val="00EB3DBE"/>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6</cp:revision>
  <cp:lastPrinted>2022-08-10T14:59:00Z</cp:lastPrinted>
  <dcterms:created xsi:type="dcterms:W3CDTF">2024-02-12T10:24:00Z</dcterms:created>
  <dcterms:modified xsi:type="dcterms:W3CDTF">2024-03-05T06:03:00Z</dcterms:modified>
</cp:coreProperties>
</file>